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67" w:rsidRDefault="00B27193">
      <w:pPr>
        <w:pStyle w:val="berschrift1"/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1600200" cy="8001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0" t="32222" r="73927" b="63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D82">
        <w:t>Dä</w:t>
      </w:r>
      <w:r w:rsidR="00A93067">
        <w:t>t Krokodil</w:t>
      </w:r>
    </w:p>
    <w:p w:rsidR="00A93067" w:rsidRDefault="00A93067"/>
    <w:p w:rsidR="00A93067" w:rsidRDefault="00A93067"/>
    <w:p w:rsidR="00A93067" w:rsidRDefault="00A93067"/>
    <w:p w:rsidR="00A93067" w:rsidRDefault="00880D82">
      <w:r>
        <w:t>Dee</w:t>
      </w:r>
      <w:r w:rsidR="00A93067">
        <w:t>r wa</w:t>
      </w:r>
      <w:r>
        <w:t>a</w:t>
      </w:r>
      <w:r w:rsidR="00A93067">
        <w:t xml:space="preserve">s </w:t>
      </w:r>
      <w:r>
        <w:t>insen een Krokodil, dät hied tämelk</w:t>
      </w:r>
      <w:r w:rsidR="00AA1BAB">
        <w:t xml:space="preserve"> fuul Loangewiele.Et uurlaide, </w:t>
      </w:r>
      <w:r>
        <w:t xml:space="preserve">wät et wül moakje kude. Deer fäl him </w:t>
      </w:r>
      <w:r w:rsidR="00AA1BAB">
        <w:t>ie</w:t>
      </w:r>
      <w:r>
        <w:t xml:space="preserve">n, dät </w:t>
      </w:r>
      <w:r w:rsidR="00AA1BAB">
        <w:t>et</w:t>
      </w:r>
      <w:r>
        <w:t xml:space="preserve"> wül noch een näie Bukse bruke kude. Uurs hiede </w:t>
      </w:r>
      <w:r w:rsidR="00AA1BAB">
        <w:t>et</w:t>
      </w:r>
      <w:r>
        <w:t xml:space="preserve"> sik do altied uur</w:t>
      </w:r>
      <w:r w:rsidR="00B27193">
        <w:t>’</w:t>
      </w:r>
      <w:r>
        <w:t xml:space="preserve">t Internet bestoalt, man nu wüül </w:t>
      </w:r>
      <w:r w:rsidR="00AA1BAB">
        <w:t>et</w:t>
      </w:r>
      <w:r>
        <w:t xml:space="preserve"> in</w:t>
      </w:r>
      <w:r w:rsidR="00B27193">
        <w:t>’</w:t>
      </w:r>
      <w:r>
        <w:t xml:space="preserve">t Täärp gunge un sik deer säärm een </w:t>
      </w:r>
      <w:r w:rsidR="00AA1BAB">
        <w:t xml:space="preserve">Bukse </w:t>
      </w:r>
      <w:r>
        <w:t>koopje. So ron dät Krokodil loos. In aan Winkel saach et masse Buksen.</w:t>
      </w:r>
      <w:r w:rsidR="00A93067">
        <w:t xml:space="preserve"> </w:t>
      </w:r>
    </w:p>
    <w:p w:rsidR="00A93067" w:rsidRDefault="00A93067"/>
    <w:p w:rsidR="00A93067" w:rsidRDefault="00A93067"/>
    <w:p w:rsidR="00A93067" w:rsidRDefault="00A93067">
      <w:r w:rsidRPr="002B6FA7">
        <w:rPr>
          <w:lang w:val="en-US"/>
        </w:rPr>
        <w:t>Krokodil:        J</w:t>
      </w:r>
      <w:r w:rsidR="00880D82" w:rsidRPr="002B6FA7">
        <w:rPr>
          <w:lang w:val="en-US"/>
        </w:rPr>
        <w:t xml:space="preserve">ee, do läite goud. </w:t>
      </w:r>
      <w:r w:rsidR="00880D82">
        <w:t>Deer gunge iek moal ien.</w:t>
      </w:r>
    </w:p>
    <w:p w:rsidR="00A93067" w:rsidRDefault="00A93067"/>
    <w:p w:rsidR="00A93067" w:rsidRDefault="002B6FA7">
      <w:r>
        <w:t xml:space="preserve">                     </w:t>
      </w:r>
      <w:r w:rsidR="00880D82">
        <w:t>(Dä</w:t>
      </w:r>
      <w:r w:rsidR="00A93067">
        <w:t>t Krokodil g</w:t>
      </w:r>
      <w:r w:rsidR="00880D82">
        <w:t>een in dän Loaden un keek sik do Buksen an.</w:t>
      </w:r>
      <w:r w:rsidR="00A93067">
        <w:t>)</w:t>
      </w:r>
    </w:p>
    <w:p w:rsidR="00A93067" w:rsidRDefault="00A93067"/>
    <w:p w:rsidR="00A93067" w:rsidRDefault="00880D82">
      <w:r>
        <w:t>Ferköperske:</w:t>
      </w:r>
      <w:r w:rsidR="00A93067">
        <w:t xml:space="preserve"> </w:t>
      </w:r>
      <w:r w:rsidR="002B6FA7">
        <w:t xml:space="preserve"> </w:t>
      </w:r>
      <w:r w:rsidR="00A93067">
        <w:t>Moin, k</w:t>
      </w:r>
      <w:r>
        <w:t>on iek die hälpe</w:t>
      </w:r>
      <w:r w:rsidR="00A93067">
        <w:t xml:space="preserve">? </w:t>
      </w:r>
    </w:p>
    <w:p w:rsidR="002B6FA7" w:rsidRDefault="002B6FA7">
      <w:r>
        <w:t xml:space="preserve">                       </w:t>
      </w:r>
    </w:p>
    <w:p w:rsidR="002B6FA7" w:rsidRDefault="00AA1BAB" w:rsidP="002B6FA7">
      <w:pPr>
        <w:ind w:left="708" w:firstLine="708"/>
      </w:pPr>
      <w:r>
        <w:t xml:space="preserve">  </w:t>
      </w:r>
      <w:r w:rsidR="00A93067">
        <w:t>(</w:t>
      </w:r>
      <w:r w:rsidR="002B6FA7">
        <w:t>Ju stuud mäd dän Rääch ätter dät Krokodil un hied et noch nit</w:t>
      </w:r>
    </w:p>
    <w:p w:rsidR="00A93067" w:rsidRDefault="00B2719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163830</wp:posOffset>
                </wp:positionV>
                <wp:extent cx="1371600" cy="1371600"/>
                <wp:effectExtent l="10795" t="8255" r="825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067" w:rsidRDefault="00A93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pt;margin-top:12.9pt;width:108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">
                <v:textbox>
                  <w:txbxContent>
                    <w:p w:rsidR="00A93067" w:rsidRDefault="00A93067"/>
                  </w:txbxContent>
                </v:textbox>
              </v:shape>
            </w:pict>
          </mc:Fallback>
        </mc:AlternateContent>
      </w:r>
      <w:r w:rsidR="002B6FA7">
        <w:t xml:space="preserve">                        blouked.</w:t>
      </w:r>
      <w:r w:rsidR="00A93067">
        <w:t>)</w:t>
      </w:r>
    </w:p>
    <w:p w:rsidR="00A93067" w:rsidRDefault="00A93067"/>
    <w:p w:rsidR="00A93067" w:rsidRDefault="002B6FA7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88.95pt;margin-top:3.35pt;width:95.25pt;height:69.1pt;z-index:251659264">
            <v:shadow color="#868686"/>
            <v:textpath style="font-family:&quot;Arial Black&quot;;font-size:16pt;v-text-kern:t" trim="t" fitpath="t" string="Fräindai is &#10;Seelterdai"/>
            <o:lock v:ext="edit" text="f"/>
          </v:shape>
        </w:pict>
      </w:r>
      <w:r w:rsidR="00A93067">
        <w:t>Krokodil:          J</w:t>
      </w:r>
      <w:r>
        <w:t>ee, iek hied jädden een Bukse.</w:t>
      </w:r>
    </w:p>
    <w:p w:rsidR="00A93067" w:rsidRDefault="00A93067"/>
    <w:p w:rsidR="00A93067" w:rsidRDefault="00880D82" w:rsidP="002B6FA7">
      <w:pPr>
        <w:jc w:val="both"/>
      </w:pPr>
      <w:r>
        <w:t xml:space="preserve">Ferköperske: </w:t>
      </w:r>
      <w:r w:rsidR="002B6FA7">
        <w:t xml:space="preserve"> </w:t>
      </w:r>
      <w:r w:rsidR="00A93067">
        <w:t>Wi</w:t>
      </w:r>
      <w:r w:rsidR="002B6FA7">
        <w:t>e häbe masse Buksen. Litje, grote, kute, loange.</w:t>
      </w:r>
    </w:p>
    <w:p w:rsidR="00A93067" w:rsidRDefault="002B6FA7">
      <w:r>
        <w:t xml:space="preserve">                        Wät</w:t>
      </w:r>
      <w:r w:rsidR="00A93067">
        <w:t xml:space="preserve"> bruuk</w:t>
      </w:r>
      <w:r>
        <w:t>s</w:t>
      </w:r>
      <w:r w:rsidR="00A93067">
        <w:t xml:space="preserve">t </w:t>
      </w:r>
      <w:r>
        <w:t>du dan foar een</w:t>
      </w:r>
      <w:r w:rsidR="00A93067">
        <w:t>?</w:t>
      </w:r>
    </w:p>
    <w:p w:rsidR="00A93067" w:rsidRDefault="00A93067"/>
    <w:p w:rsidR="00A93067" w:rsidRDefault="00A93067">
      <w:r>
        <w:t>Krokodil:          E</w:t>
      </w:r>
      <w:r w:rsidR="002B6FA7">
        <w:t>e</w:t>
      </w:r>
      <w:r>
        <w:t>n k</w:t>
      </w:r>
      <w:r w:rsidR="002B6FA7">
        <w:t>ute Bukse. Iek häbe kute Bene.</w:t>
      </w:r>
    </w:p>
    <w:p w:rsidR="00A93067" w:rsidRDefault="00A93067"/>
    <w:p w:rsidR="00A93067" w:rsidRDefault="00880D82">
      <w:r>
        <w:t xml:space="preserve">Ferköperske: </w:t>
      </w:r>
      <w:r w:rsidR="002B6FA7">
        <w:t xml:space="preserve">  </w:t>
      </w:r>
      <w:r w:rsidR="00A93067">
        <w:t>(</w:t>
      </w:r>
      <w:r w:rsidR="002B6FA7">
        <w:t>Ju troalde sik uum, keek dät Krokodil an un kreech läip Nood.)</w:t>
      </w:r>
    </w:p>
    <w:p w:rsidR="002B6FA7" w:rsidRDefault="002B6FA7" w:rsidP="002B6FA7">
      <w:pPr>
        <w:ind w:left="1650"/>
      </w:pPr>
    </w:p>
    <w:p w:rsidR="002B6FA7" w:rsidRDefault="00A93067" w:rsidP="002B6FA7">
      <w:pPr>
        <w:ind w:left="1650"/>
      </w:pPr>
      <w:r w:rsidRPr="002B6FA7">
        <w:t>H</w:t>
      </w:r>
      <w:r w:rsidR="002B6FA7" w:rsidRPr="002B6FA7">
        <w:t>älpet, hälpet mie</w:t>
      </w:r>
      <w:r w:rsidRPr="002B6FA7">
        <w:t xml:space="preserve">! </w:t>
      </w:r>
      <w:r w:rsidR="002B6FA7" w:rsidRPr="002B6FA7">
        <w:t xml:space="preserve">Hälpet, hälpet mie! </w:t>
      </w:r>
      <w:r w:rsidR="002B6FA7">
        <w:br/>
      </w:r>
    </w:p>
    <w:p w:rsidR="00A93067" w:rsidRDefault="00A93067" w:rsidP="002B6FA7">
      <w:pPr>
        <w:ind w:left="1650"/>
      </w:pPr>
      <w:r>
        <w:t>(</w:t>
      </w:r>
      <w:r w:rsidR="002B6FA7">
        <w:t>Ju wogede sik nit tou röögjen.)</w:t>
      </w:r>
    </w:p>
    <w:p w:rsidR="002B6FA7" w:rsidRDefault="002B6FA7">
      <w:bookmarkStart w:id="0" w:name="_GoBack"/>
      <w:bookmarkEnd w:id="0"/>
    </w:p>
    <w:p w:rsidR="00A93067" w:rsidRDefault="00A93067">
      <w:r>
        <w:t>Krokodil:           (</w:t>
      </w:r>
      <w:r w:rsidR="00AA1BAB">
        <w:t xml:space="preserve">Dät ferjoagede sik, skäddekopede un </w:t>
      </w:r>
      <w:r w:rsidR="002B6FA7">
        <w:t>g</w:t>
      </w:r>
      <w:r w:rsidR="00AA1BAB">
        <w:t>e</w:t>
      </w:r>
      <w:r w:rsidR="002B6FA7">
        <w:t>en ruut</w:t>
      </w:r>
      <w:r w:rsidR="00AA1BAB">
        <w:t>.</w:t>
      </w:r>
      <w:r>
        <w:t>)</w:t>
      </w:r>
    </w:p>
    <w:p w:rsidR="002B6FA7" w:rsidRDefault="00A93067">
      <w:r>
        <w:t xml:space="preserve">                         </w:t>
      </w:r>
    </w:p>
    <w:p w:rsidR="00AA1BAB" w:rsidRDefault="002B6FA7" w:rsidP="00AA1BAB">
      <w:pPr>
        <w:ind w:left="1416"/>
      </w:pPr>
      <w:r>
        <w:t xml:space="preserve">    </w:t>
      </w:r>
      <w:r w:rsidR="00A93067">
        <w:t>W</w:t>
      </w:r>
      <w:r>
        <w:t xml:space="preserve">ät foar aan blöden Winkel! Iek häbe neen Lust moor. </w:t>
      </w:r>
      <w:r w:rsidR="00AA1BAB">
        <w:t xml:space="preserve"> </w:t>
      </w:r>
    </w:p>
    <w:p w:rsidR="00A93067" w:rsidRDefault="00AA1BAB" w:rsidP="00AA1BAB">
      <w:pPr>
        <w:ind w:left="1416"/>
      </w:pPr>
      <w:r>
        <w:t xml:space="preserve">    Deer gunge iek </w:t>
      </w:r>
      <w:r w:rsidR="002B6FA7">
        <w:t>nit wier wai. Dan rakt dät ieuwen neen näie Bukse.</w:t>
      </w:r>
    </w:p>
    <w:p w:rsidR="00A93067" w:rsidRDefault="00A93067">
      <w:r>
        <w:t xml:space="preserve">                     </w:t>
      </w:r>
    </w:p>
    <w:sectPr w:rsidR="00A93067" w:rsidSect="002B6FA7">
      <w:foot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E5" w:rsidRDefault="00057DE5" w:rsidP="00B27193">
      <w:r>
        <w:separator/>
      </w:r>
    </w:p>
  </w:endnote>
  <w:endnote w:type="continuationSeparator" w:id="0">
    <w:p w:rsidR="00057DE5" w:rsidRDefault="00057DE5" w:rsidP="00B2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93" w:rsidRPr="008F6F78" w:rsidRDefault="00B27193" w:rsidP="00B27193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B27193" w:rsidRPr="008F6F78" w:rsidRDefault="00B27193" w:rsidP="00B27193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>Autorinnen: Edith Sassen und Ingeborg Remmers</w:t>
    </w:r>
  </w:p>
  <w:p w:rsidR="00B27193" w:rsidRDefault="00B27193" w:rsidP="00B27193">
    <w:pPr>
      <w:spacing w:after="200" w:line="276" w:lineRule="auto"/>
      <w:ind w:left="709" w:hanging="709"/>
      <w:contextualSpacing/>
    </w:pPr>
    <w:r w:rsidRPr="008F6F78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Wilfried.Zilz@nlschb.de</w:t>
    </w:r>
    <w:r w:rsidRPr="008F6F78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E5" w:rsidRDefault="00057DE5" w:rsidP="00B27193">
      <w:r>
        <w:separator/>
      </w:r>
    </w:p>
  </w:footnote>
  <w:footnote w:type="continuationSeparator" w:id="0">
    <w:p w:rsidR="00057DE5" w:rsidRDefault="00057DE5" w:rsidP="00B2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82"/>
    <w:rsid w:val="0000078E"/>
    <w:rsid w:val="00057DE5"/>
    <w:rsid w:val="002B6FA7"/>
    <w:rsid w:val="006C2D66"/>
    <w:rsid w:val="007B536F"/>
    <w:rsid w:val="00880D82"/>
    <w:rsid w:val="00A93067"/>
    <w:rsid w:val="00AA1BAB"/>
    <w:rsid w:val="00B27193"/>
    <w:rsid w:val="00D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7193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27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193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7193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27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193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 Krokodil</vt:lpstr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 Krokodil</dc:title>
  <dc:creator>Edith Sassen</dc:creator>
  <cp:lastModifiedBy>Wilfried Zilz</cp:lastModifiedBy>
  <cp:revision>2</cp:revision>
  <dcterms:created xsi:type="dcterms:W3CDTF">2019-08-27T15:59:00Z</dcterms:created>
  <dcterms:modified xsi:type="dcterms:W3CDTF">2019-08-27T15:59:00Z</dcterms:modified>
</cp:coreProperties>
</file>